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D81" w:rsidRPr="00940D81" w:rsidRDefault="00940D81" w:rsidP="00940D8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1"/>
          <w:sz w:val="24"/>
          <w:szCs w:val="24"/>
        </w:rPr>
      </w:pPr>
      <w:r w:rsidRPr="00940D81">
        <w:rPr>
          <w:rFonts w:ascii="Times New Roman" w:eastAsia="Lucida Sans Unicode" w:hAnsi="Times New Roman"/>
          <w:kern w:val="1"/>
          <w:sz w:val="24"/>
          <w:szCs w:val="28"/>
        </w:rPr>
        <w:t xml:space="preserve">                                                                      </w:t>
      </w:r>
      <w:r>
        <w:rPr>
          <w:rFonts w:ascii="Times New Roman" w:eastAsia="Lucida Sans Unicode" w:hAnsi="Times New Roman"/>
          <w:noProof/>
          <w:kern w:val="1"/>
          <w:sz w:val="24"/>
          <w:szCs w:val="28"/>
          <w:lang w:eastAsia="ru-RU"/>
        </w:rPr>
        <w:drawing>
          <wp:inline distT="0" distB="0" distL="0" distR="0" wp14:anchorId="5AF6842B" wp14:editId="3E395052">
            <wp:extent cx="548640" cy="685800"/>
            <wp:effectExtent l="0" t="0" r="381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0D81" w:rsidRPr="00940D81" w:rsidRDefault="00940D81" w:rsidP="00940D81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323232"/>
          <w:kern w:val="1"/>
          <w:sz w:val="28"/>
          <w:szCs w:val="28"/>
        </w:rPr>
      </w:pPr>
      <w:r w:rsidRPr="00940D81">
        <w:rPr>
          <w:rFonts w:ascii="Times New Roman" w:eastAsia="Lucida Sans Unicode" w:hAnsi="Times New Roman"/>
          <w:b/>
          <w:bCs/>
          <w:color w:val="323232"/>
          <w:kern w:val="1"/>
          <w:sz w:val="28"/>
          <w:szCs w:val="28"/>
        </w:rPr>
        <w:t>А</w:t>
      </w:r>
      <w:r w:rsidRPr="00940D81">
        <w:rPr>
          <w:rFonts w:ascii="Times New Roman" w:eastAsia="Lucida Sans Unicode" w:hAnsi="Times New Roman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940D81">
        <w:rPr>
          <w:rFonts w:ascii="Times New Roman" w:eastAsia="Lucida Sans Unicode" w:hAnsi="Times New Roman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940D81">
        <w:rPr>
          <w:rFonts w:ascii="Times New Roman" w:eastAsia="Lucida Sans Unicode" w:hAnsi="Times New Roman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940D81" w:rsidRPr="00940D81" w:rsidRDefault="00940D81" w:rsidP="00940D8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b/>
          <w:spacing w:val="6"/>
          <w:kern w:val="1"/>
          <w:sz w:val="36"/>
          <w:szCs w:val="36"/>
        </w:rPr>
      </w:pPr>
    </w:p>
    <w:p w:rsidR="00940D81" w:rsidRPr="00940D81" w:rsidRDefault="00940D81" w:rsidP="00940D81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/>
          <w:kern w:val="1"/>
          <w:sz w:val="36"/>
          <w:szCs w:val="36"/>
        </w:rPr>
      </w:pPr>
      <w:r w:rsidRPr="00940D81">
        <w:rPr>
          <w:rFonts w:ascii="Times New Roman" w:eastAsia="Lucida Sans Unicode" w:hAnsi="Times New Roman"/>
          <w:b/>
          <w:spacing w:val="6"/>
          <w:kern w:val="1"/>
          <w:sz w:val="36"/>
          <w:szCs w:val="36"/>
        </w:rPr>
        <w:t>ПОСТАНОВЛЕНИЕ</w:t>
      </w:r>
    </w:p>
    <w:p w:rsidR="00940D81" w:rsidRPr="00940D81" w:rsidRDefault="00940D81" w:rsidP="00940D8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1"/>
          <w:sz w:val="24"/>
          <w:szCs w:val="24"/>
          <w:u w:val="single"/>
        </w:rPr>
      </w:pPr>
    </w:p>
    <w:p w:rsidR="00940D81" w:rsidRPr="00940D81" w:rsidRDefault="00940D81" w:rsidP="00940D81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1"/>
          <w:sz w:val="28"/>
          <w:szCs w:val="28"/>
        </w:rPr>
      </w:pPr>
      <w:r w:rsidRPr="00940D81">
        <w:rPr>
          <w:rFonts w:ascii="Times New Roman" w:eastAsia="Lucida Sans Unicode" w:hAnsi="Times New Roman"/>
          <w:kern w:val="1"/>
          <w:sz w:val="28"/>
          <w:szCs w:val="28"/>
          <w:u w:val="single"/>
        </w:rPr>
        <w:t xml:space="preserve">от  </w:t>
      </w:r>
      <w:r>
        <w:rPr>
          <w:rFonts w:ascii="Times New Roman" w:eastAsia="Lucida Sans Unicode" w:hAnsi="Times New Roman"/>
          <w:kern w:val="1"/>
          <w:sz w:val="28"/>
          <w:szCs w:val="28"/>
          <w:u w:val="single"/>
        </w:rPr>
        <w:t>16</w:t>
      </w:r>
      <w:r w:rsidRPr="00940D81">
        <w:rPr>
          <w:rFonts w:ascii="Times New Roman" w:eastAsia="Lucida Sans Unicode" w:hAnsi="Times New Roman"/>
          <w:kern w:val="1"/>
          <w:sz w:val="28"/>
          <w:szCs w:val="28"/>
          <w:u w:val="single"/>
        </w:rPr>
        <w:t>.12.2020</w:t>
      </w:r>
      <w:r w:rsidRPr="00940D81">
        <w:rPr>
          <w:rFonts w:ascii="Times New Roman" w:eastAsia="Lucida Sans Unicode" w:hAnsi="Times New Roman"/>
          <w:kern w:val="1"/>
          <w:sz w:val="28"/>
          <w:szCs w:val="28"/>
        </w:rPr>
        <w:t xml:space="preserve">                                                                                                  </w:t>
      </w:r>
      <w:r w:rsidRPr="00940D81">
        <w:rPr>
          <w:rFonts w:ascii="Times New Roman" w:eastAsia="Lucida Sans Unicode" w:hAnsi="Times New Roman"/>
          <w:kern w:val="1"/>
          <w:sz w:val="28"/>
          <w:szCs w:val="28"/>
          <w:u w:val="single"/>
        </w:rPr>
        <w:t xml:space="preserve">№ </w:t>
      </w:r>
      <w:r>
        <w:rPr>
          <w:rFonts w:ascii="Times New Roman" w:eastAsia="Lucida Sans Unicode" w:hAnsi="Times New Roman"/>
          <w:kern w:val="1"/>
          <w:sz w:val="28"/>
          <w:szCs w:val="28"/>
          <w:u w:val="single"/>
        </w:rPr>
        <w:t>230</w:t>
      </w:r>
      <w:r w:rsidRPr="00940D81">
        <w:rPr>
          <w:rFonts w:ascii="Times New Roman" w:eastAsia="Lucida Sans Unicode" w:hAnsi="Times New Roman"/>
          <w:kern w:val="1"/>
          <w:sz w:val="28"/>
          <w:szCs w:val="28"/>
          <w:u w:val="single"/>
        </w:rPr>
        <w:t xml:space="preserve"> </w:t>
      </w:r>
    </w:p>
    <w:p w:rsidR="00D53725" w:rsidRPr="00471EDC" w:rsidRDefault="00940D81" w:rsidP="00940D81">
      <w:pPr>
        <w:spacing w:after="0" w:line="240" w:lineRule="auto"/>
        <w:contextualSpacing/>
        <w:rPr>
          <w:rFonts w:ascii="Times New Roman" w:hAnsi="Times New Roman"/>
          <w:b/>
          <w:sz w:val="36"/>
          <w:szCs w:val="36"/>
        </w:rPr>
      </w:pPr>
      <w:r w:rsidRPr="00940D81">
        <w:rPr>
          <w:rFonts w:ascii="Times New Roman" w:eastAsia="Lucida Sans Unicode" w:hAnsi="Times New Roman"/>
          <w:kern w:val="1"/>
          <w:sz w:val="24"/>
          <w:szCs w:val="24"/>
        </w:rPr>
        <w:tab/>
      </w:r>
      <w:r w:rsidRPr="00940D81">
        <w:rPr>
          <w:rFonts w:ascii="Times New Roman" w:eastAsia="Lucida Sans Unicode" w:hAnsi="Times New Roman"/>
          <w:kern w:val="1"/>
          <w:sz w:val="24"/>
          <w:szCs w:val="24"/>
        </w:rPr>
        <w:tab/>
      </w:r>
      <w:r w:rsidRPr="00940D81">
        <w:rPr>
          <w:rFonts w:ascii="Times New Roman" w:eastAsia="Lucida Sans Unicode" w:hAnsi="Times New Roman"/>
          <w:kern w:val="1"/>
          <w:sz w:val="24"/>
          <w:szCs w:val="24"/>
        </w:rPr>
        <w:tab/>
      </w:r>
      <w:r w:rsidRPr="00940D81">
        <w:rPr>
          <w:rFonts w:ascii="Times New Roman" w:eastAsia="Lucida Sans Unicode" w:hAnsi="Times New Roman"/>
          <w:kern w:val="1"/>
          <w:sz w:val="24"/>
          <w:szCs w:val="24"/>
        </w:rPr>
        <w:tab/>
      </w:r>
      <w:r w:rsidRPr="00940D81">
        <w:rPr>
          <w:rFonts w:ascii="Times New Roman" w:eastAsia="Lucida Sans Unicode" w:hAnsi="Times New Roman"/>
          <w:kern w:val="1"/>
          <w:sz w:val="24"/>
          <w:szCs w:val="24"/>
        </w:rPr>
        <w:tab/>
        <w:t xml:space="preserve">хутор Павловский   </w:t>
      </w:r>
    </w:p>
    <w:p w:rsidR="00713FE0" w:rsidRPr="00471EDC" w:rsidRDefault="00713FE0" w:rsidP="00940D81">
      <w:pPr>
        <w:tabs>
          <w:tab w:val="left" w:pos="5426"/>
        </w:tabs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</w:p>
    <w:p w:rsidR="00713FE0" w:rsidRPr="00940D81" w:rsidRDefault="00F55FF6" w:rsidP="002562B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4"/>
        </w:rPr>
      </w:pPr>
      <w:r w:rsidRPr="00940D81">
        <w:rPr>
          <w:rFonts w:ascii="Times New Roman" w:hAnsi="Times New Roman"/>
          <w:b/>
          <w:spacing w:val="2"/>
          <w:sz w:val="28"/>
          <w:szCs w:val="24"/>
        </w:rPr>
        <w:t xml:space="preserve">О внесении изменений в постановление администрации </w:t>
      </w:r>
      <w:proofErr w:type="spellStart"/>
      <w:r w:rsidR="00AA7976" w:rsidRPr="00940D81">
        <w:rPr>
          <w:rFonts w:ascii="Times New Roman" w:hAnsi="Times New Roman"/>
          <w:b/>
          <w:spacing w:val="2"/>
          <w:sz w:val="28"/>
          <w:szCs w:val="24"/>
        </w:rPr>
        <w:t>Кеслеровского</w:t>
      </w:r>
      <w:proofErr w:type="spellEnd"/>
      <w:r w:rsidR="00AA7976" w:rsidRPr="00940D81">
        <w:rPr>
          <w:rFonts w:ascii="Times New Roman" w:hAnsi="Times New Roman"/>
          <w:b/>
          <w:spacing w:val="2"/>
          <w:sz w:val="28"/>
          <w:szCs w:val="24"/>
        </w:rPr>
        <w:t xml:space="preserve"> </w:t>
      </w:r>
      <w:r w:rsidRPr="00940D81">
        <w:rPr>
          <w:rFonts w:ascii="Times New Roman" w:hAnsi="Times New Roman"/>
          <w:b/>
          <w:spacing w:val="2"/>
          <w:sz w:val="28"/>
          <w:szCs w:val="24"/>
        </w:rPr>
        <w:t xml:space="preserve"> сельского поселения Крымски</w:t>
      </w:r>
      <w:r w:rsidR="00906185" w:rsidRPr="00940D81">
        <w:rPr>
          <w:rFonts w:ascii="Times New Roman" w:hAnsi="Times New Roman"/>
          <w:b/>
          <w:spacing w:val="2"/>
          <w:sz w:val="28"/>
          <w:szCs w:val="24"/>
        </w:rPr>
        <w:t>й район от 20 сентября 2018 года № 139</w:t>
      </w:r>
      <w:r w:rsidRPr="00940D81">
        <w:rPr>
          <w:rFonts w:ascii="Times New Roman" w:hAnsi="Times New Roman"/>
          <w:b/>
          <w:spacing w:val="2"/>
          <w:sz w:val="28"/>
          <w:szCs w:val="24"/>
        </w:rPr>
        <w:t xml:space="preserve"> «</w:t>
      </w:r>
      <w:r w:rsidR="00906185" w:rsidRPr="00940D81">
        <w:rPr>
          <w:rFonts w:ascii="Times New Roman" w:hAnsi="Times New Roman"/>
          <w:b/>
          <w:spacing w:val="2"/>
          <w:sz w:val="28"/>
          <w:szCs w:val="24"/>
        </w:rPr>
        <w:t xml:space="preserve">О создании комиссии по исчислению стажа муниципальной службы муниципальных служащих администрации </w:t>
      </w:r>
      <w:proofErr w:type="spellStart"/>
      <w:r w:rsidR="00906185" w:rsidRPr="00940D81">
        <w:rPr>
          <w:rFonts w:ascii="Times New Roman" w:hAnsi="Times New Roman"/>
          <w:b/>
          <w:spacing w:val="2"/>
          <w:sz w:val="28"/>
          <w:szCs w:val="24"/>
        </w:rPr>
        <w:t>Кеслеровского</w:t>
      </w:r>
      <w:proofErr w:type="spellEnd"/>
      <w:r w:rsidR="00906185" w:rsidRPr="00940D81">
        <w:rPr>
          <w:rFonts w:ascii="Times New Roman" w:hAnsi="Times New Roman"/>
          <w:b/>
          <w:spacing w:val="2"/>
          <w:sz w:val="28"/>
          <w:szCs w:val="24"/>
        </w:rPr>
        <w:t xml:space="preserve"> сельского поселения Крымского района</w:t>
      </w:r>
      <w:r w:rsidRPr="00940D81">
        <w:rPr>
          <w:rFonts w:ascii="Times New Roman" w:hAnsi="Times New Roman"/>
          <w:b/>
          <w:sz w:val="28"/>
          <w:szCs w:val="24"/>
        </w:rPr>
        <w:t>»</w:t>
      </w:r>
    </w:p>
    <w:p w:rsidR="002562B2" w:rsidRPr="00471EDC" w:rsidRDefault="002562B2" w:rsidP="00436721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0A6EEC" w:rsidRPr="00940D81" w:rsidRDefault="00F55FF6" w:rsidP="008A0B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940D81">
        <w:rPr>
          <w:rFonts w:ascii="Times New Roman" w:hAnsi="Times New Roman"/>
          <w:sz w:val="28"/>
          <w:szCs w:val="28"/>
        </w:rPr>
        <w:t xml:space="preserve">В целях актуализации регламентированного </w:t>
      </w:r>
      <w:r w:rsidR="008A0B6D" w:rsidRPr="00940D81">
        <w:rPr>
          <w:rFonts w:ascii="Times New Roman" w:hAnsi="Times New Roman"/>
          <w:sz w:val="28"/>
          <w:szCs w:val="28"/>
        </w:rPr>
        <w:t xml:space="preserve">положения об </w:t>
      </w:r>
      <w:r w:rsidR="008A0B6D" w:rsidRPr="00940D8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организации и деятельности комиссии по исчислению стажа муниципальной службы для установления муниципальным служащим администрации </w:t>
      </w:r>
      <w:proofErr w:type="spellStart"/>
      <w:r w:rsidR="00AA7976" w:rsidRPr="00940D8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Кеслеровского</w:t>
      </w:r>
      <w:proofErr w:type="spellEnd"/>
      <w:r w:rsidR="00AA7976" w:rsidRPr="00940D8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</w:t>
      </w:r>
      <w:r w:rsidR="008A0B6D" w:rsidRPr="00940D81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сельского поселения Крымского района ежемесячной надбавки к должностному окладу за выслугу лет на муниципальной службе </w:t>
      </w:r>
      <w:r w:rsidRPr="00940D81">
        <w:rPr>
          <w:rFonts w:ascii="Times New Roman" w:hAnsi="Times New Roman"/>
          <w:sz w:val="28"/>
          <w:szCs w:val="28"/>
        </w:rPr>
        <w:t xml:space="preserve">в соответствие с требованиями </w:t>
      </w:r>
      <w:r w:rsidR="008A0B6D" w:rsidRPr="00940D81">
        <w:rPr>
          <w:rFonts w:ascii="Times New Roman" w:hAnsi="Times New Roman"/>
          <w:sz w:val="28"/>
          <w:szCs w:val="28"/>
        </w:rPr>
        <w:t xml:space="preserve">Законов </w:t>
      </w:r>
      <w:r w:rsidR="00D53725" w:rsidRPr="00940D81">
        <w:rPr>
          <w:rFonts w:ascii="Times New Roman" w:eastAsiaTheme="minorHAnsi" w:hAnsi="Times New Roman"/>
          <w:sz w:val="28"/>
          <w:szCs w:val="28"/>
        </w:rPr>
        <w:t xml:space="preserve">Краснодарского края </w:t>
      </w:r>
      <w:hyperlink r:id="rId9" w:history="1">
        <w:r w:rsidR="00D53725" w:rsidRPr="00940D81">
          <w:rPr>
            <w:rFonts w:ascii="Times New Roman" w:eastAsiaTheme="minorHAnsi" w:hAnsi="Times New Roman"/>
            <w:sz w:val="28"/>
            <w:szCs w:val="28"/>
          </w:rPr>
          <w:t>от 8 июня 2007 года № 1244-КЗ</w:t>
        </w:r>
      </w:hyperlink>
      <w:r w:rsidR="00D53725" w:rsidRPr="00940D81">
        <w:rPr>
          <w:rFonts w:ascii="Times New Roman" w:eastAsiaTheme="minorHAnsi" w:hAnsi="Times New Roman"/>
          <w:sz w:val="28"/>
          <w:szCs w:val="28"/>
        </w:rPr>
        <w:t xml:space="preserve"> «О муниципальной службе в Краснодарском крае» и </w:t>
      </w:r>
      <w:hyperlink r:id="rId10" w:history="1">
        <w:r w:rsidR="00D53725" w:rsidRPr="00940D81">
          <w:rPr>
            <w:rFonts w:ascii="Times New Roman" w:eastAsiaTheme="minorHAnsi" w:hAnsi="Times New Roman"/>
            <w:sz w:val="28"/>
            <w:szCs w:val="28"/>
          </w:rPr>
          <w:t>от 27 сентября 2007</w:t>
        </w:r>
        <w:proofErr w:type="gramEnd"/>
        <w:r w:rsidR="00D53725" w:rsidRPr="00940D81">
          <w:rPr>
            <w:rFonts w:ascii="Times New Roman" w:eastAsiaTheme="minorHAnsi" w:hAnsi="Times New Roman"/>
            <w:sz w:val="28"/>
            <w:szCs w:val="28"/>
          </w:rPr>
          <w:t> года № 1324-КЗ</w:t>
        </w:r>
      </w:hyperlink>
      <w:r w:rsidR="00D53725" w:rsidRPr="00940D81">
        <w:rPr>
          <w:rFonts w:ascii="Times New Roman" w:eastAsiaTheme="minorHAnsi" w:hAnsi="Times New Roman"/>
          <w:sz w:val="28"/>
          <w:szCs w:val="28"/>
        </w:rPr>
        <w:t xml:space="preserve"> «О порядке исчисления стажа муниципальной службы в Краснодарском крае»</w:t>
      </w:r>
      <w:r w:rsidR="000A6EEC" w:rsidRPr="00940D81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gramStart"/>
      <w:r w:rsidR="008A0B6D" w:rsidRPr="00940D81">
        <w:rPr>
          <w:rFonts w:ascii="Times New Roman" w:hAnsi="Times New Roman"/>
          <w:sz w:val="28"/>
          <w:szCs w:val="28"/>
          <w:shd w:val="clear" w:color="auto" w:fill="FFFFFF"/>
        </w:rPr>
        <w:t>п</w:t>
      </w:r>
      <w:proofErr w:type="gramEnd"/>
      <w:r w:rsidR="008A0B6D" w:rsidRPr="00940D81">
        <w:rPr>
          <w:rFonts w:ascii="Times New Roman" w:hAnsi="Times New Roman"/>
          <w:sz w:val="28"/>
          <w:szCs w:val="28"/>
          <w:shd w:val="clear" w:color="auto" w:fill="FFFFFF"/>
        </w:rPr>
        <w:t xml:space="preserve"> о с т а н о в л я ю: </w:t>
      </w:r>
    </w:p>
    <w:p w:rsidR="008A0B6D" w:rsidRPr="00940D81" w:rsidRDefault="008A0B6D" w:rsidP="008A0B6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D81">
        <w:rPr>
          <w:rFonts w:ascii="Times New Roman" w:hAnsi="Times New Roman"/>
          <w:sz w:val="28"/>
          <w:szCs w:val="28"/>
          <w:shd w:val="clear" w:color="auto" w:fill="FFFFFF"/>
        </w:rPr>
        <w:t xml:space="preserve">1. Внести изменения в постановление администрации </w:t>
      </w:r>
      <w:proofErr w:type="spellStart"/>
      <w:r w:rsidR="00AA7976" w:rsidRPr="00940D81">
        <w:rPr>
          <w:rFonts w:ascii="Times New Roman" w:hAnsi="Times New Roman"/>
          <w:spacing w:val="2"/>
          <w:sz w:val="28"/>
          <w:szCs w:val="28"/>
        </w:rPr>
        <w:t>Кеслеровского</w:t>
      </w:r>
      <w:proofErr w:type="spellEnd"/>
      <w:r w:rsidR="00AA7976" w:rsidRPr="00940D81">
        <w:rPr>
          <w:rFonts w:ascii="Times New Roman" w:hAnsi="Times New Roman"/>
          <w:spacing w:val="2"/>
          <w:sz w:val="28"/>
          <w:szCs w:val="28"/>
        </w:rPr>
        <w:t xml:space="preserve"> </w:t>
      </w:r>
      <w:r w:rsidRPr="00940D81">
        <w:rPr>
          <w:rFonts w:ascii="Times New Roman" w:hAnsi="Times New Roman"/>
          <w:spacing w:val="2"/>
          <w:sz w:val="28"/>
          <w:szCs w:val="28"/>
        </w:rPr>
        <w:t xml:space="preserve"> сельского поселения Крымский район </w:t>
      </w:r>
      <w:r w:rsidR="00906185" w:rsidRPr="00940D81">
        <w:rPr>
          <w:rFonts w:ascii="Times New Roman" w:hAnsi="Times New Roman"/>
          <w:spacing w:val="2"/>
          <w:sz w:val="28"/>
          <w:szCs w:val="28"/>
        </w:rPr>
        <w:t xml:space="preserve">от 20 сентября 2018 года № 139 «О создании комиссии по исчислению стажа муниципальной службы муниципальных служащих администрации </w:t>
      </w:r>
      <w:proofErr w:type="spellStart"/>
      <w:r w:rsidR="00906185" w:rsidRPr="00940D81">
        <w:rPr>
          <w:rFonts w:ascii="Times New Roman" w:hAnsi="Times New Roman"/>
          <w:spacing w:val="2"/>
          <w:sz w:val="28"/>
          <w:szCs w:val="28"/>
        </w:rPr>
        <w:t>Кеслеровского</w:t>
      </w:r>
      <w:proofErr w:type="spellEnd"/>
      <w:r w:rsidR="00906185" w:rsidRPr="00940D81">
        <w:rPr>
          <w:rFonts w:ascii="Times New Roman" w:hAnsi="Times New Roman"/>
          <w:spacing w:val="2"/>
          <w:sz w:val="28"/>
          <w:szCs w:val="28"/>
        </w:rPr>
        <w:t xml:space="preserve"> сельского поселения Крымского района» </w:t>
      </w:r>
      <w:r w:rsidRPr="00940D81">
        <w:rPr>
          <w:rFonts w:ascii="Times New Roman" w:hAnsi="Times New Roman"/>
          <w:sz w:val="28"/>
          <w:szCs w:val="28"/>
        </w:rPr>
        <w:t>изложив пункт 4.3 приложения к постановлению в новой редакции следующего содержания:</w:t>
      </w:r>
    </w:p>
    <w:p w:rsidR="002562B2" w:rsidRPr="00940D81" w:rsidRDefault="008A0B6D" w:rsidP="002562B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D81">
        <w:rPr>
          <w:rFonts w:ascii="Times New Roman" w:hAnsi="Times New Roman"/>
          <w:sz w:val="28"/>
          <w:szCs w:val="28"/>
        </w:rPr>
        <w:t xml:space="preserve">«4.3. Основными документами при исчислении стажа муниципальной службы являются трудовая книжка и (или) сведений о трудовой деятельности, предусмотренных </w:t>
      </w:r>
      <w:hyperlink r:id="rId11" w:history="1">
        <w:r w:rsidRPr="00940D81">
          <w:rPr>
            <w:rStyle w:val="a4"/>
            <w:rFonts w:ascii="Times New Roman" w:hAnsi="Times New Roman"/>
            <w:color w:val="auto"/>
            <w:sz w:val="28"/>
            <w:szCs w:val="28"/>
          </w:rPr>
          <w:t>статьей 66.1</w:t>
        </w:r>
      </w:hyperlink>
      <w:r w:rsidRPr="00940D81">
        <w:rPr>
          <w:rFonts w:ascii="Times New Roman" w:hAnsi="Times New Roman"/>
          <w:sz w:val="28"/>
          <w:szCs w:val="28"/>
        </w:rPr>
        <w:t xml:space="preserve"> Трудового кодекса Российской Федерации и военный билет (в подтверждение стажа военной службы)</w:t>
      </w:r>
      <w:r w:rsidR="008F4468" w:rsidRPr="00940D81">
        <w:rPr>
          <w:rFonts w:ascii="Times New Roman" w:hAnsi="Times New Roman"/>
          <w:sz w:val="28"/>
          <w:szCs w:val="28"/>
        </w:rPr>
        <w:t xml:space="preserve">, </w:t>
      </w:r>
      <w:r w:rsidR="008F4468" w:rsidRPr="00FF2C88">
        <w:rPr>
          <w:rFonts w:ascii="Times New Roman" w:hAnsi="Times New Roman"/>
          <w:sz w:val="28"/>
          <w:szCs w:val="28"/>
        </w:rPr>
        <w:t>или справки военного комиссариата</w:t>
      </w:r>
      <w:r w:rsidRPr="00FF2C8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940D81">
        <w:rPr>
          <w:rFonts w:ascii="Times New Roman" w:hAnsi="Times New Roman"/>
          <w:sz w:val="28"/>
          <w:szCs w:val="28"/>
        </w:rPr>
        <w:t>В случаях</w:t>
      </w:r>
      <w:r w:rsidR="008F4468" w:rsidRPr="00940D81">
        <w:rPr>
          <w:rFonts w:ascii="Times New Roman" w:hAnsi="Times New Roman"/>
          <w:sz w:val="28"/>
          <w:szCs w:val="28"/>
        </w:rPr>
        <w:t>,</w:t>
      </w:r>
      <w:r w:rsidRPr="00940D81">
        <w:rPr>
          <w:rFonts w:ascii="Times New Roman" w:hAnsi="Times New Roman"/>
          <w:sz w:val="28"/>
          <w:szCs w:val="28"/>
        </w:rPr>
        <w:t xml:space="preserve"> когда в трудовой книжке и (или) сведениях о трудовой деятельности, о</w:t>
      </w:r>
      <w:bookmarkStart w:id="0" w:name="_GoBack"/>
      <w:bookmarkEnd w:id="0"/>
      <w:r w:rsidRPr="00940D81">
        <w:rPr>
          <w:rFonts w:ascii="Times New Roman" w:hAnsi="Times New Roman"/>
          <w:sz w:val="28"/>
          <w:szCs w:val="28"/>
        </w:rPr>
        <w:t>тсутствуют необходимые для исчисления стажа муниципальной службы записи или содержатся неправильные или неточные сведения о периодах трудовой деятельности, в подтверждение стажа прилагаются справки и иные доказательства, подтверждающие соответствующие периоды трудовой деятельности, представленные муниципальными служащими, в отношении которых исчисляется стаж муниципальной службы.</w:t>
      </w:r>
      <w:r w:rsidR="002562B2" w:rsidRPr="00940D81">
        <w:rPr>
          <w:rFonts w:ascii="Times New Roman" w:hAnsi="Times New Roman"/>
          <w:sz w:val="28"/>
          <w:szCs w:val="28"/>
        </w:rPr>
        <w:t>».</w:t>
      </w:r>
      <w:r w:rsidRPr="00940D81">
        <w:rPr>
          <w:rFonts w:ascii="Times New Roman" w:hAnsi="Times New Roman"/>
          <w:sz w:val="28"/>
          <w:szCs w:val="28"/>
        </w:rPr>
        <w:t xml:space="preserve"> </w:t>
      </w:r>
      <w:proofErr w:type="gramEnd"/>
    </w:p>
    <w:p w:rsidR="00DB12B0" w:rsidRPr="00940D81" w:rsidRDefault="00DB12B0" w:rsidP="00DB12B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40D81">
        <w:rPr>
          <w:rFonts w:ascii="Times New Roman" w:hAnsi="Times New Roman"/>
          <w:sz w:val="28"/>
          <w:szCs w:val="28"/>
        </w:rPr>
        <w:lastRenderedPageBreak/>
        <w:t xml:space="preserve">2. Главному специалисту администрации </w:t>
      </w:r>
      <w:proofErr w:type="spellStart"/>
      <w:r w:rsidRPr="00940D81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940D81">
        <w:rPr>
          <w:rFonts w:ascii="Times New Roman" w:hAnsi="Times New Roman"/>
          <w:sz w:val="28"/>
          <w:szCs w:val="28"/>
        </w:rPr>
        <w:t xml:space="preserve">  сельского поселения Крымского района </w:t>
      </w:r>
      <w:proofErr w:type="spellStart"/>
      <w:r w:rsidRPr="00940D81">
        <w:rPr>
          <w:rFonts w:ascii="Times New Roman" w:hAnsi="Times New Roman"/>
          <w:sz w:val="28"/>
          <w:szCs w:val="28"/>
        </w:rPr>
        <w:t>В.В.Моряковой</w:t>
      </w:r>
      <w:proofErr w:type="spellEnd"/>
      <w:r w:rsidRPr="00940D81">
        <w:rPr>
          <w:rFonts w:ascii="Times New Roman" w:hAnsi="Times New Roman"/>
          <w:sz w:val="28"/>
          <w:szCs w:val="28"/>
        </w:rPr>
        <w:t xml:space="preserve"> настоящее постановление обнародовать путем размещения на информационных стендах, расположенных на территории </w:t>
      </w:r>
      <w:proofErr w:type="spellStart"/>
      <w:r w:rsidR="00FF2C88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="00FF2C8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F2C88">
        <w:rPr>
          <w:rFonts w:ascii="Times New Roman" w:hAnsi="Times New Roman"/>
          <w:sz w:val="28"/>
          <w:szCs w:val="28"/>
        </w:rPr>
        <w:t>селського</w:t>
      </w:r>
      <w:proofErr w:type="spellEnd"/>
      <w:r w:rsidR="00FF2C88">
        <w:rPr>
          <w:rFonts w:ascii="Times New Roman" w:hAnsi="Times New Roman"/>
          <w:sz w:val="28"/>
          <w:szCs w:val="28"/>
        </w:rPr>
        <w:t xml:space="preserve"> поселения Крымского района</w:t>
      </w:r>
      <w:r w:rsidRPr="00940D81">
        <w:rPr>
          <w:rFonts w:ascii="Times New Roman" w:hAnsi="Times New Roman"/>
          <w:sz w:val="28"/>
          <w:szCs w:val="28"/>
        </w:rPr>
        <w:t xml:space="preserve"> и разместить на официальном сайте администрации </w:t>
      </w:r>
      <w:proofErr w:type="spellStart"/>
      <w:r w:rsidRPr="00940D81">
        <w:rPr>
          <w:rFonts w:ascii="Times New Roman" w:hAnsi="Times New Roman"/>
          <w:sz w:val="28"/>
          <w:szCs w:val="28"/>
        </w:rPr>
        <w:t>Кеслеровского</w:t>
      </w:r>
      <w:proofErr w:type="spellEnd"/>
      <w:r w:rsidRPr="00940D81">
        <w:rPr>
          <w:rFonts w:ascii="Times New Roman" w:hAnsi="Times New Roman"/>
          <w:sz w:val="28"/>
          <w:szCs w:val="28"/>
        </w:rPr>
        <w:t xml:space="preserve">  сельского поселения Крымского района в сети Интернет.</w:t>
      </w:r>
    </w:p>
    <w:p w:rsidR="000A6EEC" w:rsidRPr="00940D81" w:rsidRDefault="00D8729A" w:rsidP="00D5372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940D81">
        <w:rPr>
          <w:rFonts w:ascii="Times New Roman" w:hAnsi="Times New Roman"/>
          <w:sz w:val="28"/>
          <w:szCs w:val="28"/>
        </w:rPr>
        <w:t>3</w:t>
      </w:r>
      <w:r w:rsidR="000A6EEC" w:rsidRPr="00940D81">
        <w:rPr>
          <w:rFonts w:ascii="Times New Roman" w:hAnsi="Times New Roman"/>
          <w:sz w:val="28"/>
          <w:szCs w:val="28"/>
        </w:rPr>
        <w:t>. Постановление вступает в силу со дня обнародования.</w:t>
      </w:r>
    </w:p>
    <w:p w:rsidR="000A6EEC" w:rsidRDefault="000A6EEC" w:rsidP="00D537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8729A" w:rsidRPr="002562B2" w:rsidRDefault="00D8729A" w:rsidP="00D537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D8729A" w:rsidRPr="00940D81" w:rsidRDefault="000A6EEC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4"/>
        </w:rPr>
      </w:pPr>
      <w:r w:rsidRPr="00940D81">
        <w:rPr>
          <w:rFonts w:ascii="Times New Roman" w:hAnsi="Times New Roman"/>
          <w:sz w:val="28"/>
          <w:szCs w:val="24"/>
        </w:rPr>
        <w:t>Глава</w:t>
      </w:r>
      <w:r w:rsidR="00D53725" w:rsidRPr="00940D81">
        <w:rPr>
          <w:rFonts w:ascii="Times New Roman" w:hAnsi="Times New Roman"/>
          <w:sz w:val="28"/>
          <w:szCs w:val="24"/>
        </w:rPr>
        <w:t xml:space="preserve"> </w:t>
      </w:r>
    </w:p>
    <w:p w:rsidR="000A6EEC" w:rsidRPr="00940D81" w:rsidRDefault="00AA7976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4"/>
        </w:rPr>
      </w:pPr>
      <w:proofErr w:type="spellStart"/>
      <w:r w:rsidRPr="00940D81">
        <w:rPr>
          <w:rFonts w:ascii="Times New Roman" w:hAnsi="Times New Roman"/>
          <w:sz w:val="28"/>
          <w:szCs w:val="24"/>
        </w:rPr>
        <w:t>Кеслеровского</w:t>
      </w:r>
      <w:proofErr w:type="spellEnd"/>
      <w:r w:rsidRPr="00940D81">
        <w:rPr>
          <w:rFonts w:ascii="Times New Roman" w:hAnsi="Times New Roman"/>
          <w:sz w:val="28"/>
          <w:szCs w:val="24"/>
        </w:rPr>
        <w:t xml:space="preserve"> </w:t>
      </w:r>
      <w:r w:rsidR="000A6EEC" w:rsidRPr="00940D81">
        <w:rPr>
          <w:rFonts w:ascii="Times New Roman" w:hAnsi="Times New Roman"/>
          <w:sz w:val="28"/>
          <w:szCs w:val="24"/>
        </w:rPr>
        <w:t xml:space="preserve"> сельского поселения</w:t>
      </w:r>
    </w:p>
    <w:p w:rsidR="000A6EEC" w:rsidRPr="00940D81" w:rsidRDefault="000A6EEC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4"/>
        </w:rPr>
      </w:pPr>
      <w:r w:rsidRPr="00940D81">
        <w:rPr>
          <w:rFonts w:ascii="Times New Roman" w:hAnsi="Times New Roman"/>
          <w:sz w:val="28"/>
          <w:szCs w:val="24"/>
        </w:rPr>
        <w:t>Крымского района</w:t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D53725" w:rsidRPr="00940D81">
        <w:rPr>
          <w:rFonts w:ascii="Times New Roman" w:hAnsi="Times New Roman"/>
          <w:sz w:val="28"/>
          <w:szCs w:val="24"/>
        </w:rPr>
        <w:tab/>
      </w:r>
      <w:r w:rsidR="00940D81">
        <w:rPr>
          <w:rFonts w:ascii="Times New Roman" w:hAnsi="Times New Roman"/>
          <w:sz w:val="28"/>
          <w:szCs w:val="24"/>
        </w:rPr>
        <w:t xml:space="preserve">           </w:t>
      </w:r>
      <w:r w:rsidR="00D8729A" w:rsidRPr="00940D81">
        <w:rPr>
          <w:rFonts w:ascii="Times New Roman" w:hAnsi="Times New Roman"/>
          <w:sz w:val="28"/>
          <w:szCs w:val="24"/>
        </w:rPr>
        <w:t xml:space="preserve">С.В. </w:t>
      </w:r>
      <w:proofErr w:type="spellStart"/>
      <w:r w:rsidR="00D8729A" w:rsidRPr="00940D81">
        <w:rPr>
          <w:rFonts w:ascii="Times New Roman" w:hAnsi="Times New Roman"/>
          <w:sz w:val="28"/>
          <w:szCs w:val="24"/>
        </w:rPr>
        <w:t>Сопелиди</w:t>
      </w:r>
      <w:proofErr w:type="spellEnd"/>
    </w:p>
    <w:p w:rsidR="000A6EEC" w:rsidRPr="00940D81" w:rsidRDefault="000A6EEC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4"/>
        </w:rPr>
      </w:pPr>
    </w:p>
    <w:p w:rsidR="000A6EEC" w:rsidRPr="002562B2" w:rsidRDefault="000A6EEC" w:rsidP="00D5372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0A6EEC" w:rsidRDefault="000A6EEC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562B2" w:rsidRDefault="002562B2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562B2" w:rsidRDefault="002562B2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562B2" w:rsidRDefault="002562B2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2562B2" w:rsidRDefault="002562B2" w:rsidP="00D53725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2562B2" w:rsidSect="00D53725">
      <w:headerReference w:type="default" r:id="rId12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BA4" w:rsidRDefault="00EF6BA4" w:rsidP="004F6A7F">
      <w:pPr>
        <w:spacing w:after="0" w:line="240" w:lineRule="auto"/>
      </w:pPr>
      <w:r>
        <w:separator/>
      </w:r>
    </w:p>
  </w:endnote>
  <w:endnote w:type="continuationSeparator" w:id="0">
    <w:p w:rsidR="00EF6BA4" w:rsidRDefault="00EF6BA4" w:rsidP="004F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BA4" w:rsidRDefault="00EF6BA4" w:rsidP="004F6A7F">
      <w:pPr>
        <w:spacing w:after="0" w:line="240" w:lineRule="auto"/>
      </w:pPr>
      <w:r>
        <w:separator/>
      </w:r>
    </w:p>
  </w:footnote>
  <w:footnote w:type="continuationSeparator" w:id="0">
    <w:p w:rsidR="00EF6BA4" w:rsidRDefault="00EF6BA4" w:rsidP="004F6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6A7F" w:rsidRPr="004F6A7F" w:rsidRDefault="004F6A7F">
    <w:pPr>
      <w:pStyle w:val="a5"/>
      <w:contextualSpacing/>
      <w:rPr>
        <w:rFonts w:ascii="Times New Roman" w:hAnsi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D03"/>
    <w:rsid w:val="00083736"/>
    <w:rsid w:val="000A6EEC"/>
    <w:rsid w:val="001F0A09"/>
    <w:rsid w:val="002562B2"/>
    <w:rsid w:val="0028127F"/>
    <w:rsid w:val="00295AF3"/>
    <w:rsid w:val="002D41A8"/>
    <w:rsid w:val="00436721"/>
    <w:rsid w:val="00461220"/>
    <w:rsid w:val="00471EDC"/>
    <w:rsid w:val="004F6A7F"/>
    <w:rsid w:val="0055558A"/>
    <w:rsid w:val="005E6230"/>
    <w:rsid w:val="006A2039"/>
    <w:rsid w:val="00713FE0"/>
    <w:rsid w:val="0073437B"/>
    <w:rsid w:val="00874A52"/>
    <w:rsid w:val="008761B6"/>
    <w:rsid w:val="008A0B6D"/>
    <w:rsid w:val="008F4468"/>
    <w:rsid w:val="00906185"/>
    <w:rsid w:val="00940D81"/>
    <w:rsid w:val="00985EF8"/>
    <w:rsid w:val="00AA7976"/>
    <w:rsid w:val="00B46579"/>
    <w:rsid w:val="00B57B13"/>
    <w:rsid w:val="00C94BE1"/>
    <w:rsid w:val="00D476A4"/>
    <w:rsid w:val="00D53725"/>
    <w:rsid w:val="00D57E0D"/>
    <w:rsid w:val="00D8729A"/>
    <w:rsid w:val="00D94D03"/>
    <w:rsid w:val="00DB12B0"/>
    <w:rsid w:val="00E97F82"/>
    <w:rsid w:val="00EF6BA4"/>
    <w:rsid w:val="00F0335A"/>
    <w:rsid w:val="00F4294C"/>
    <w:rsid w:val="00F55FF6"/>
    <w:rsid w:val="00FB0364"/>
    <w:rsid w:val="00FF2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E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6EEC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D53725"/>
    <w:rPr>
      <w:color w:val="106BBE"/>
    </w:rPr>
  </w:style>
  <w:style w:type="paragraph" w:customStyle="1" w:styleId="msoplaintextbullet1gif">
    <w:name w:val="msoplaintextbullet1.gif"/>
    <w:basedOn w:val="a"/>
    <w:uiPriority w:val="99"/>
    <w:rsid w:val="00D53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plaintextbullet2gifbullet3gif">
    <w:name w:val="msoplaintextbullet2gifbullet3.gif"/>
    <w:basedOn w:val="a"/>
    <w:rsid w:val="00D53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F6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F6A7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4F6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F6A7F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8A0B6D"/>
    <w:pPr>
      <w:ind w:left="720"/>
      <w:contextualSpacing/>
    </w:pPr>
  </w:style>
  <w:style w:type="table" w:styleId="aa">
    <w:name w:val="Table Grid"/>
    <w:basedOn w:val="a1"/>
    <w:uiPriority w:val="59"/>
    <w:rsid w:val="00256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40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0D8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EE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6EEC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D53725"/>
    <w:rPr>
      <w:color w:val="106BBE"/>
    </w:rPr>
  </w:style>
  <w:style w:type="paragraph" w:customStyle="1" w:styleId="msoplaintextbullet1gif">
    <w:name w:val="msoplaintextbullet1.gif"/>
    <w:basedOn w:val="a"/>
    <w:uiPriority w:val="99"/>
    <w:rsid w:val="00D53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plaintextbullet2gifbullet3gif">
    <w:name w:val="msoplaintextbullet2gifbullet3.gif"/>
    <w:basedOn w:val="a"/>
    <w:rsid w:val="00D537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4F6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4F6A7F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semiHidden/>
    <w:unhideWhenUsed/>
    <w:rsid w:val="004F6A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F6A7F"/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8A0B6D"/>
    <w:pPr>
      <w:ind w:left="720"/>
      <w:contextualSpacing/>
    </w:pPr>
  </w:style>
  <w:style w:type="table" w:styleId="aa">
    <w:name w:val="Table Grid"/>
    <w:basedOn w:val="a1"/>
    <w:uiPriority w:val="59"/>
    <w:rsid w:val="002562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940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40D8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845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25268.66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2384132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2384124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BFDAE-4BD0-461E-8BF3-8D5AA8D4E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439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Варениковского с\п Крымского района</Company>
  <LinksUpToDate>false</LinksUpToDate>
  <CharactersWithSpaces>2942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Общий отдел</cp:lastModifiedBy>
  <cp:revision>14</cp:revision>
  <dcterms:created xsi:type="dcterms:W3CDTF">2020-11-25T13:17:00Z</dcterms:created>
  <dcterms:modified xsi:type="dcterms:W3CDTF">2020-12-17T14:08:00Z</dcterms:modified>
</cp:coreProperties>
</file>